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13C4" w14:textId="27D3074D" w:rsidR="00502608" w:rsidRPr="008C001B" w:rsidRDefault="00BA6EC8" w:rsidP="007833D4">
      <w:pPr>
        <w:pStyle w:val="Title"/>
        <w:spacing w:line="256" w:lineRule="auto"/>
        <w:jc w:val="center"/>
        <w:rPr>
          <w:rFonts w:ascii="Segoe UI" w:eastAsia="Segoe UI" w:hAnsi="Segoe UI" w:cs="Segoe UI"/>
          <w:color w:val="6CBC95"/>
          <w:sz w:val="40"/>
          <w:szCs w:val="40"/>
          <w:lang w:val="el-GR"/>
        </w:rPr>
      </w:pPr>
      <w:r>
        <w:rPr>
          <w:rFonts w:ascii="Segoe UI" w:eastAsia="Segoe UI" w:hAnsi="Segoe UI" w:cs="Segoe UI"/>
          <w:noProof/>
          <w:color w:val="6CBC95"/>
          <w:sz w:val="64"/>
          <w:szCs w:val="64"/>
        </w:rPr>
        <w:drawing>
          <wp:inline distT="0" distB="0" distL="0" distR="0" wp14:anchorId="70B36258" wp14:editId="4E71448D">
            <wp:extent cx="1295400" cy="733425"/>
            <wp:effectExtent l="0" t="0" r="0" b="9525"/>
            <wp:docPr id="382842408" name="Εικόνα 2" descr="Εικόνα που περιέχει κείμενο, γραμματοσειρά, λογότυπ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397">
        <w:rPr>
          <w:rFonts w:ascii="Segoe UI" w:hAnsi="Segoe UI" w:cs="Segoe UI"/>
          <w:color w:val="000000"/>
          <w:shd w:val="clear" w:color="auto" w:fill="FFFFFF"/>
          <w:lang w:val="el-GR"/>
        </w:rPr>
        <w:br/>
      </w:r>
      <w:r w:rsidR="008C001B">
        <w:rPr>
          <w:rFonts w:ascii="Segoe UI" w:eastAsia="Segoe UI" w:hAnsi="Segoe UI" w:cs="Segoe UI"/>
          <w:color w:val="6CBC95"/>
          <w:sz w:val="36"/>
          <w:szCs w:val="36"/>
          <w:lang w:val="el-GR"/>
        </w:rPr>
        <w:t xml:space="preserve">Οδηγίες Έκδοσης Ετήσιου Τιμολογίου </w:t>
      </w:r>
      <w:r w:rsidR="008C001B">
        <w:rPr>
          <w:rFonts w:ascii="Segoe UI" w:eastAsia="Segoe UI" w:hAnsi="Segoe UI" w:cs="Segoe UI"/>
          <w:color w:val="6CBC95"/>
          <w:sz w:val="36"/>
          <w:szCs w:val="36"/>
        </w:rPr>
        <w:t>Rebate</w:t>
      </w:r>
    </w:p>
    <w:p w14:paraId="1A352373" w14:textId="0759BA64" w:rsidR="00BA6EC8" w:rsidRPr="00766108" w:rsidRDefault="00BA6EC8" w:rsidP="007833D4">
      <w:pPr>
        <w:jc w:val="both"/>
        <w:rPr>
          <w:sz w:val="24"/>
          <w:szCs w:val="24"/>
          <w:lang w:val="el-GR"/>
        </w:rPr>
      </w:pPr>
      <w:r w:rsidRPr="00BA6EC8">
        <w:rPr>
          <w:sz w:val="24"/>
          <w:szCs w:val="24"/>
          <w:lang w:val="el-GR"/>
        </w:rPr>
        <w:t xml:space="preserve">Από το </w:t>
      </w:r>
      <w:r w:rsidRPr="00BA6EC8">
        <w:rPr>
          <w:sz w:val="24"/>
          <w:szCs w:val="24"/>
        </w:rPr>
        <w:t>menu</w:t>
      </w:r>
      <w:r w:rsidRPr="000C6923">
        <w:rPr>
          <w:sz w:val="24"/>
          <w:szCs w:val="24"/>
          <w:lang w:val="el-GR"/>
        </w:rPr>
        <w:t xml:space="preserve"> </w:t>
      </w:r>
      <w:r w:rsidRPr="00BA6EC8">
        <w:rPr>
          <w:sz w:val="24"/>
          <w:szCs w:val="24"/>
          <w:lang w:val="el-GR"/>
        </w:rPr>
        <w:t>Εκκαθάριση Ταμείων</w:t>
      </w:r>
      <w:r w:rsidR="000C6923">
        <w:rPr>
          <w:sz w:val="24"/>
          <w:szCs w:val="24"/>
          <w:lang w:val="el-GR"/>
        </w:rPr>
        <w:t xml:space="preserve">, ανοίγουν τα φίλτρα εκεί ορίζετε το </w:t>
      </w:r>
      <w:r w:rsidR="00461661">
        <w:rPr>
          <w:sz w:val="24"/>
          <w:szCs w:val="24"/>
          <w:lang w:val="el-GR"/>
        </w:rPr>
        <w:t>μήνα</w:t>
      </w:r>
      <w:r w:rsidR="000C6923">
        <w:rPr>
          <w:sz w:val="24"/>
          <w:szCs w:val="24"/>
          <w:lang w:val="el-GR"/>
        </w:rPr>
        <w:t xml:space="preserve"> εκκαθάρισης</w:t>
      </w:r>
      <w:r w:rsidR="008C001B" w:rsidRPr="008C001B">
        <w:rPr>
          <w:sz w:val="24"/>
          <w:szCs w:val="24"/>
          <w:lang w:val="el-GR"/>
        </w:rPr>
        <w:t xml:space="preserve"> (</w:t>
      </w:r>
      <w:r w:rsidR="008C001B">
        <w:rPr>
          <w:sz w:val="24"/>
          <w:szCs w:val="24"/>
          <w:lang w:val="el-GR"/>
        </w:rPr>
        <w:t>Δεκέμβριος)</w:t>
      </w:r>
      <w:r w:rsidR="000C6923">
        <w:rPr>
          <w:sz w:val="24"/>
          <w:szCs w:val="24"/>
          <w:lang w:val="el-GR"/>
        </w:rPr>
        <w:t xml:space="preserve"> και επιλέγετε το </w:t>
      </w:r>
      <w:r w:rsidR="000F2234">
        <w:rPr>
          <w:sz w:val="24"/>
          <w:szCs w:val="24"/>
          <w:lang w:val="el-GR"/>
        </w:rPr>
        <w:t>Ταμεία</w:t>
      </w:r>
      <w:r w:rsidR="000C6923">
        <w:rPr>
          <w:sz w:val="24"/>
          <w:szCs w:val="24"/>
          <w:lang w:val="el-GR"/>
        </w:rPr>
        <w:t xml:space="preserve"> </w:t>
      </w:r>
      <w:r w:rsidR="008C001B">
        <w:rPr>
          <w:sz w:val="24"/>
          <w:szCs w:val="24"/>
          <w:lang w:val="el-GR"/>
        </w:rPr>
        <w:t xml:space="preserve">ΕΟΠΥΥ </w:t>
      </w:r>
      <w:r w:rsidR="000F2234">
        <w:rPr>
          <w:sz w:val="24"/>
          <w:szCs w:val="24"/>
          <w:lang w:val="el-GR"/>
        </w:rPr>
        <w:t>για να προχωρήσετε την διαδικασία.</w:t>
      </w:r>
    </w:p>
    <w:p w14:paraId="4F5F9F88" w14:textId="33728E0C" w:rsidR="000F2234" w:rsidRDefault="00654F70" w:rsidP="00BA6EC8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4CC030CF" wp14:editId="32E84C08">
            <wp:extent cx="5143500" cy="3971925"/>
            <wp:effectExtent l="0" t="0" r="0" b="9525"/>
            <wp:docPr id="1239487323" name="Εικόνα 1" descr="Εικόνα που περιέχει κείμενο, ηλεκτρονικές συσκευές, στιγμιότυπο οθόνης, οθό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87323" name="Εικόνα 1" descr="Εικόνα που περιέχει κείμενο, ηλεκτρονικές συσκευές, στιγμιότυπο οθόνης, οθόνη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841C" w14:textId="77777777" w:rsidR="00654F70" w:rsidRDefault="00654F70" w:rsidP="00BA6EC8">
      <w:pPr>
        <w:rPr>
          <w:sz w:val="24"/>
          <w:szCs w:val="24"/>
          <w:lang w:val="el-GR"/>
        </w:rPr>
      </w:pPr>
    </w:p>
    <w:p w14:paraId="2CAA6C4A" w14:textId="3861CD51" w:rsidR="00654F70" w:rsidRPr="00654F70" w:rsidRDefault="00654F70" w:rsidP="00BA6EC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Από τις επιλογές του μενού στο πάνω μέρος της οθόνης επιλέγεται την Δημιουργία Ετήσιου </w:t>
      </w:r>
      <w:r>
        <w:rPr>
          <w:sz w:val="24"/>
          <w:szCs w:val="24"/>
        </w:rPr>
        <w:t>Rebate</w:t>
      </w:r>
      <w:r w:rsidRPr="00654F70">
        <w:rPr>
          <w:sz w:val="24"/>
          <w:szCs w:val="24"/>
          <w:lang w:val="el-GR"/>
        </w:rPr>
        <w:t xml:space="preserve">  </w:t>
      </w:r>
    </w:p>
    <w:p w14:paraId="582A0619" w14:textId="1EB1F901" w:rsidR="00654F70" w:rsidRDefault="00654F70" w:rsidP="00BA6EC8">
      <w:p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66C56E13" wp14:editId="2994EF44">
            <wp:extent cx="5743575" cy="904875"/>
            <wp:effectExtent l="0" t="0" r="9525" b="9525"/>
            <wp:docPr id="180774332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43321" name="Εικόνα 1807743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46431" w14:textId="77777777" w:rsidR="00654F70" w:rsidRDefault="00654F70" w:rsidP="00BA6EC8">
      <w:pPr>
        <w:rPr>
          <w:sz w:val="24"/>
          <w:szCs w:val="24"/>
        </w:rPr>
      </w:pPr>
    </w:p>
    <w:p w14:paraId="1AA15F86" w14:textId="420879A5" w:rsidR="00B5112E" w:rsidRDefault="00B5112E" w:rsidP="00BA6EC8">
      <w:pPr>
        <w:rPr>
          <w:sz w:val="24"/>
          <w:szCs w:val="24"/>
        </w:rPr>
      </w:pPr>
      <w:r>
        <w:rPr>
          <w:sz w:val="24"/>
          <w:szCs w:val="24"/>
          <w:lang w:val="el-GR"/>
        </w:rPr>
        <w:lastRenderedPageBreak/>
        <w:t xml:space="preserve">Στην επόμενη οθόνη επιλέγεται </w:t>
      </w:r>
      <w:r w:rsidR="00374CF4">
        <w:rPr>
          <w:sz w:val="24"/>
          <w:szCs w:val="24"/>
        </w:rPr>
        <w:t>:</w:t>
      </w:r>
    </w:p>
    <w:p w14:paraId="6AF5C577" w14:textId="291D4BF1" w:rsidR="00374CF4" w:rsidRDefault="00374CF4" w:rsidP="00374CF4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Τύπος ΚΜΕΣ </w:t>
      </w:r>
      <w:r w:rsidRPr="00374CF4">
        <w:rPr>
          <w:sz w:val="24"/>
          <w:szCs w:val="24"/>
          <w:lang w:val="el-GR"/>
        </w:rPr>
        <w:t>: Ασφαλισμένοι και Δικαιούχοι του Ν. 4368/2016 (1)</w:t>
      </w:r>
    </w:p>
    <w:p w14:paraId="72D19EF7" w14:textId="6CC120A9" w:rsidR="00374CF4" w:rsidRPr="00BA52E9" w:rsidRDefault="00374CF4" w:rsidP="00531B52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BA52E9">
        <w:rPr>
          <w:sz w:val="24"/>
          <w:szCs w:val="24"/>
          <w:lang w:val="el-GR"/>
        </w:rPr>
        <w:t xml:space="preserve">Στην Κλάση Φ.Π.Α. : </w:t>
      </w:r>
      <w:proofErr w:type="spellStart"/>
      <w:r w:rsidR="00E3223E">
        <w:rPr>
          <w:sz w:val="24"/>
          <w:szCs w:val="24"/>
          <w:lang w:val="el-GR"/>
        </w:rPr>
        <w:t>Υπερμειωμένος</w:t>
      </w:r>
      <w:proofErr w:type="spellEnd"/>
      <w:r w:rsidR="00E3223E">
        <w:rPr>
          <w:sz w:val="24"/>
          <w:szCs w:val="24"/>
          <w:lang w:val="el-GR"/>
        </w:rPr>
        <w:t xml:space="preserve"> (6</w:t>
      </w:r>
      <w:r w:rsidRPr="00BA52E9">
        <w:rPr>
          <w:sz w:val="24"/>
          <w:szCs w:val="24"/>
          <w:lang w:val="el-GR"/>
        </w:rPr>
        <w:t xml:space="preserve">%) και στο Μειωμένος (13%) </w:t>
      </w:r>
      <w:r w:rsidR="00BA52E9" w:rsidRPr="00BA52E9">
        <w:rPr>
          <w:sz w:val="24"/>
          <w:szCs w:val="24"/>
          <w:lang w:val="el-GR"/>
        </w:rPr>
        <w:t>συμπληρών</w:t>
      </w:r>
      <w:r w:rsidR="00C52D7B">
        <w:rPr>
          <w:sz w:val="24"/>
          <w:szCs w:val="24"/>
          <w:lang w:val="el-GR"/>
        </w:rPr>
        <w:t xml:space="preserve">εται </w:t>
      </w:r>
      <w:r w:rsidR="00BA52E9" w:rsidRPr="00BA52E9">
        <w:rPr>
          <w:sz w:val="24"/>
          <w:szCs w:val="24"/>
          <w:lang w:val="el-GR"/>
        </w:rPr>
        <w:t xml:space="preserve">αντίστοιχα </w:t>
      </w:r>
      <w:r w:rsidR="00C52D7B" w:rsidRPr="00BA52E9">
        <w:rPr>
          <w:sz w:val="24"/>
          <w:szCs w:val="24"/>
          <w:lang w:val="el-GR"/>
        </w:rPr>
        <w:t>Τ</w:t>
      </w:r>
      <w:r w:rsidR="00C52D7B">
        <w:rPr>
          <w:sz w:val="24"/>
          <w:szCs w:val="24"/>
          <w:lang w:val="el-GR"/>
        </w:rPr>
        <w:t xml:space="preserve">ην συνολική αξία (με ΦΠΑ) που σας </w:t>
      </w:r>
      <w:proofErr w:type="spellStart"/>
      <w:r w:rsidR="00C52D7B">
        <w:rPr>
          <w:sz w:val="24"/>
          <w:szCs w:val="24"/>
          <w:lang w:val="el-GR"/>
        </w:rPr>
        <w:t>εχει</w:t>
      </w:r>
      <w:proofErr w:type="spellEnd"/>
      <w:r w:rsidR="00C52D7B">
        <w:rPr>
          <w:sz w:val="24"/>
          <w:szCs w:val="24"/>
          <w:lang w:val="el-GR"/>
        </w:rPr>
        <w:t xml:space="preserve"> εκκαθαριστεί </w:t>
      </w:r>
      <w:r w:rsidR="00BA52E9" w:rsidRPr="00BA52E9">
        <w:rPr>
          <w:sz w:val="24"/>
          <w:szCs w:val="24"/>
          <w:lang w:val="el-GR"/>
        </w:rPr>
        <w:t>και τέλος ΟΚ</w:t>
      </w:r>
      <w:r w:rsidR="00C52D7B">
        <w:rPr>
          <w:sz w:val="24"/>
          <w:szCs w:val="24"/>
          <w:lang w:val="el-GR"/>
        </w:rPr>
        <w:t xml:space="preserve"> για να δημιουργηθεί η Διάσταση</w:t>
      </w:r>
    </w:p>
    <w:p w14:paraId="2FDE2C0B" w14:textId="473D4184" w:rsidR="00374CF4" w:rsidRDefault="00E3223E" w:rsidP="00BA6EC8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140750EE" wp14:editId="0CA6A5D2">
            <wp:extent cx="3486150" cy="2717906"/>
            <wp:effectExtent l="0" t="0" r="0" b="6350"/>
            <wp:docPr id="12327818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781829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820" cy="273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8482B" w14:textId="32164BC0" w:rsidR="00BA52E9" w:rsidRDefault="00BA52E9" w:rsidP="00BA52E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Και στη συνέχεια ακολουθείτε την γνωστή Διαδικασία για την  Δημιουργία των Παραστατικών σας</w:t>
      </w:r>
      <w:r>
        <w:rPr>
          <w:noProof/>
          <w:sz w:val="24"/>
          <w:szCs w:val="24"/>
          <w:lang w:val="el-GR"/>
        </w:rPr>
        <w:drawing>
          <wp:inline distT="0" distB="0" distL="0" distR="0" wp14:anchorId="3E99B512" wp14:editId="7EA2CBC4">
            <wp:extent cx="5486400" cy="2931160"/>
            <wp:effectExtent l="0" t="0" r="0" b="2540"/>
            <wp:docPr id="70249419" name="Εικόνα 5" descr="Εικόνα που περιέχει κείμενο, στιγμιότυπο οθόνης, οθόνη, λογισμ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9419" name="Εικόνα 5" descr="Εικόνα που περιέχει κείμενο, στιγμιότυπο οθόνης, οθόνη, λογισμικό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1EA9D" w14:textId="77777777" w:rsidR="00B5112E" w:rsidRPr="00B5112E" w:rsidRDefault="00B5112E" w:rsidP="00BA6EC8">
      <w:pPr>
        <w:rPr>
          <w:sz w:val="24"/>
          <w:szCs w:val="24"/>
          <w:lang w:val="el-GR"/>
        </w:rPr>
      </w:pPr>
    </w:p>
    <w:p w14:paraId="0A52C2D0" w14:textId="107C2A27" w:rsidR="00654F70" w:rsidRDefault="00BA52E9" w:rsidP="00BA6EC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Ολοκληρώνεται την διαδικασία με την εκτύπωση του Πιστωτικού </w:t>
      </w:r>
      <w:r w:rsidR="00C52D7B">
        <w:rPr>
          <w:sz w:val="24"/>
          <w:szCs w:val="24"/>
          <w:lang w:val="el-GR"/>
        </w:rPr>
        <w:t xml:space="preserve">σας </w:t>
      </w:r>
      <w:r>
        <w:rPr>
          <w:sz w:val="24"/>
          <w:szCs w:val="24"/>
          <w:lang w:val="el-GR"/>
        </w:rPr>
        <w:t>και την αποστολή του στ</w:t>
      </w:r>
      <w:r w:rsidR="00C52D7B">
        <w:rPr>
          <w:sz w:val="24"/>
          <w:szCs w:val="24"/>
          <w:lang w:val="el-GR"/>
        </w:rPr>
        <w:t>ο</w:t>
      </w:r>
      <w:r>
        <w:rPr>
          <w:sz w:val="24"/>
          <w:szCs w:val="24"/>
          <w:lang w:val="el-GR"/>
        </w:rPr>
        <w:t xml:space="preserve"> ΚΜΕΣ</w:t>
      </w:r>
    </w:p>
    <w:p w14:paraId="0EA58525" w14:textId="1797B49A" w:rsidR="00BA52E9" w:rsidRPr="00654F70" w:rsidRDefault="00BA52E9" w:rsidP="00BA6EC8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lastRenderedPageBreak/>
        <w:drawing>
          <wp:inline distT="0" distB="0" distL="0" distR="0" wp14:anchorId="31F8341D" wp14:editId="0DCC6C59">
            <wp:extent cx="5486400" cy="873760"/>
            <wp:effectExtent l="0" t="0" r="0" b="2540"/>
            <wp:docPr id="522741460" name="Εικόνα 6" descr="Εικόνα που περιέχει κείμενο, γραμματοσειρά, αριθμός, λογισμ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41460" name="Εικόνα 6" descr="Εικόνα που περιέχει κείμενο, γραμματοσειρά, αριθμός, λογισμικό&#10;&#10;Περιγραφή που δημιουργήθηκε αυτόματα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AE4F6" w14:textId="77777777" w:rsidR="00654F70" w:rsidRPr="00654F70" w:rsidRDefault="00654F70" w:rsidP="00BA6EC8">
      <w:pPr>
        <w:rPr>
          <w:sz w:val="24"/>
          <w:szCs w:val="24"/>
          <w:lang w:val="el-GR"/>
        </w:rPr>
      </w:pPr>
    </w:p>
    <w:p w14:paraId="709C04F5" w14:textId="77777777" w:rsidR="00654F70" w:rsidRPr="00654F70" w:rsidRDefault="00654F70" w:rsidP="00BA6EC8">
      <w:pPr>
        <w:rPr>
          <w:sz w:val="24"/>
          <w:szCs w:val="24"/>
          <w:lang w:val="el-GR"/>
        </w:rPr>
      </w:pPr>
    </w:p>
    <w:p w14:paraId="226C6569" w14:textId="5A2FF5DE" w:rsidR="00535B84" w:rsidRDefault="00535B84" w:rsidP="00BA6EC8">
      <w:pPr>
        <w:rPr>
          <w:sz w:val="24"/>
          <w:szCs w:val="24"/>
          <w:lang w:val="el-GR"/>
        </w:rPr>
      </w:pPr>
    </w:p>
    <w:p w14:paraId="5079D559" w14:textId="77777777" w:rsidR="002915BD" w:rsidRDefault="002915BD" w:rsidP="00BA6EC8">
      <w:pPr>
        <w:rPr>
          <w:sz w:val="24"/>
          <w:szCs w:val="24"/>
          <w:lang w:val="el-GR"/>
        </w:rPr>
      </w:pPr>
    </w:p>
    <w:p w14:paraId="33306B9B" w14:textId="7CF82EC5" w:rsidR="00431397" w:rsidRDefault="00431397" w:rsidP="00BA6EC8">
      <w:pPr>
        <w:rPr>
          <w:sz w:val="24"/>
          <w:szCs w:val="24"/>
          <w:lang w:val="el-GR"/>
        </w:rPr>
      </w:pPr>
    </w:p>
    <w:p w14:paraId="1702DC02" w14:textId="77777777" w:rsidR="00A33DE0" w:rsidRDefault="00A33DE0" w:rsidP="00BA6EC8">
      <w:pPr>
        <w:rPr>
          <w:sz w:val="24"/>
          <w:szCs w:val="24"/>
          <w:lang w:val="el-GR"/>
        </w:rPr>
      </w:pPr>
    </w:p>
    <w:p w14:paraId="32DC45FF" w14:textId="4B4A11AC" w:rsidR="00A33DE0" w:rsidRDefault="00A33DE0" w:rsidP="00BA6EC8">
      <w:pPr>
        <w:rPr>
          <w:sz w:val="24"/>
          <w:szCs w:val="24"/>
          <w:lang w:val="el-GR"/>
        </w:rPr>
      </w:pPr>
    </w:p>
    <w:p w14:paraId="2F4103E0" w14:textId="77777777" w:rsidR="00431397" w:rsidRDefault="00431397" w:rsidP="00BA6EC8">
      <w:pPr>
        <w:rPr>
          <w:sz w:val="24"/>
          <w:szCs w:val="24"/>
          <w:lang w:val="el-GR"/>
        </w:rPr>
      </w:pPr>
    </w:p>
    <w:p w14:paraId="0AACE5AE" w14:textId="77777777" w:rsidR="00431397" w:rsidRPr="00461661" w:rsidRDefault="00431397" w:rsidP="00BA6EC8">
      <w:pPr>
        <w:rPr>
          <w:sz w:val="24"/>
          <w:szCs w:val="24"/>
          <w:lang w:val="el-GR"/>
        </w:rPr>
      </w:pPr>
    </w:p>
    <w:sectPr w:rsidR="00431397" w:rsidRPr="004616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76A2E"/>
    <w:multiLevelType w:val="hybridMultilevel"/>
    <w:tmpl w:val="86FCF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6C"/>
    <w:rsid w:val="000065F6"/>
    <w:rsid w:val="000637CE"/>
    <w:rsid w:val="000853D9"/>
    <w:rsid w:val="000A0BFA"/>
    <w:rsid w:val="000C6923"/>
    <w:rsid w:val="000F2234"/>
    <w:rsid w:val="0010566C"/>
    <w:rsid w:val="001C47A9"/>
    <w:rsid w:val="001F2109"/>
    <w:rsid w:val="00225FE8"/>
    <w:rsid w:val="00260139"/>
    <w:rsid w:val="002915BD"/>
    <w:rsid w:val="002D3BD8"/>
    <w:rsid w:val="00374CF4"/>
    <w:rsid w:val="00431397"/>
    <w:rsid w:val="00461661"/>
    <w:rsid w:val="004C0F4F"/>
    <w:rsid w:val="004C6C0D"/>
    <w:rsid w:val="004F1C98"/>
    <w:rsid w:val="00502608"/>
    <w:rsid w:val="00527380"/>
    <w:rsid w:val="00535B84"/>
    <w:rsid w:val="00654F70"/>
    <w:rsid w:val="00766108"/>
    <w:rsid w:val="007833D4"/>
    <w:rsid w:val="008A37A6"/>
    <w:rsid w:val="008C001B"/>
    <w:rsid w:val="008F1F99"/>
    <w:rsid w:val="008F34CB"/>
    <w:rsid w:val="009D4BC8"/>
    <w:rsid w:val="00A102C1"/>
    <w:rsid w:val="00A33DE0"/>
    <w:rsid w:val="00A9682F"/>
    <w:rsid w:val="00B5112E"/>
    <w:rsid w:val="00BA52E9"/>
    <w:rsid w:val="00BA6EC8"/>
    <w:rsid w:val="00C52D7B"/>
    <w:rsid w:val="00CF5D07"/>
    <w:rsid w:val="00E26742"/>
    <w:rsid w:val="00E3223E"/>
    <w:rsid w:val="00F21C44"/>
    <w:rsid w:val="00F47442"/>
    <w:rsid w:val="00F5264C"/>
    <w:rsid w:val="00F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C26"/>
  <w15:chartTrackingRefBased/>
  <w15:docId w15:val="{C475FA86-01DB-48C0-B7BF-8FE56FE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Karakosta</dc:creator>
  <cp:keywords/>
  <dc:description/>
  <cp:lastModifiedBy>Christina Kyritloglou</cp:lastModifiedBy>
  <cp:revision>15</cp:revision>
  <dcterms:created xsi:type="dcterms:W3CDTF">2024-07-04T06:02:00Z</dcterms:created>
  <dcterms:modified xsi:type="dcterms:W3CDTF">2024-12-24T07:23:00Z</dcterms:modified>
</cp:coreProperties>
</file>